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Default="00BD7F35" w:rsidP="00E83DE0">
      <w:pPr>
        <w:tabs>
          <w:tab w:val="left" w:pos="8020"/>
        </w:tabs>
        <w:jc w:val="both"/>
      </w:pPr>
      <w:r>
        <w:rPr>
          <w:i/>
        </w:rPr>
        <w:t xml:space="preserve">                                                                         </w:t>
      </w:r>
      <w:r w:rsidR="001F3474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0pt;visibility:visible">
            <v:imagedata r:id="rId5" o:title=""/>
          </v:shape>
        </w:pict>
      </w:r>
      <w:r>
        <w:rPr>
          <w:i/>
        </w:rPr>
        <w:tab/>
      </w:r>
      <w:r w:rsidR="00B771B1">
        <w:rPr>
          <w:i/>
        </w:rPr>
        <w:t xml:space="preserve">     </w:t>
      </w:r>
    </w:p>
    <w:p w:rsidR="00BD7F35" w:rsidRDefault="00027EE6" w:rsidP="00E83DE0">
      <w:pPr>
        <w:rPr>
          <w:b/>
          <w:i/>
        </w:rPr>
      </w:pPr>
      <w:r>
        <w:rPr>
          <w:b/>
          <w:i/>
        </w:rPr>
        <w:t xml:space="preserve">   </w:t>
      </w:r>
    </w:p>
    <w:p w:rsidR="009A1C86" w:rsidRDefault="009A1C86" w:rsidP="00E83DE0">
      <w:pPr>
        <w:rPr>
          <w:b/>
          <w:i/>
        </w:rPr>
      </w:pPr>
    </w:p>
    <w:p w:rsidR="00BD7F35" w:rsidRDefault="009A1C86" w:rsidP="009A1C86">
      <w:pPr>
        <w:jc w:val="center"/>
        <w:rPr>
          <w:b/>
          <w:sz w:val="32"/>
        </w:rPr>
      </w:pPr>
      <w:r w:rsidRPr="009A1C86">
        <w:rPr>
          <w:b/>
          <w:sz w:val="32"/>
        </w:rPr>
        <w:t>Р</w:t>
      </w:r>
      <w:r>
        <w:rPr>
          <w:b/>
          <w:sz w:val="32"/>
        </w:rPr>
        <w:t>еспублика Северная Осетия-Алания</w:t>
      </w:r>
    </w:p>
    <w:p w:rsidR="009A1C86" w:rsidRDefault="009A1C86" w:rsidP="009A1C86">
      <w:pPr>
        <w:jc w:val="center"/>
        <w:rPr>
          <w:b/>
          <w:sz w:val="32"/>
        </w:rPr>
      </w:pPr>
      <w:r>
        <w:rPr>
          <w:b/>
          <w:sz w:val="32"/>
        </w:rPr>
        <w:t>Собрание представителей муниципального образования Ирафский район</w:t>
      </w:r>
    </w:p>
    <w:p w:rsidR="00E9395F" w:rsidRPr="009A1C86" w:rsidRDefault="00E9395F" w:rsidP="009A1C86">
      <w:pPr>
        <w:rPr>
          <w:b/>
          <w:sz w:val="32"/>
        </w:rPr>
      </w:pPr>
    </w:p>
    <w:p w:rsidR="00BD7F35" w:rsidRPr="009A1C86" w:rsidRDefault="00BD7F35" w:rsidP="00E83DE0">
      <w:pPr>
        <w:jc w:val="center"/>
        <w:rPr>
          <w:b/>
          <w:sz w:val="32"/>
          <w:szCs w:val="32"/>
        </w:rPr>
      </w:pPr>
      <w:r w:rsidRPr="009A1C86">
        <w:rPr>
          <w:b/>
          <w:sz w:val="32"/>
          <w:szCs w:val="32"/>
        </w:rPr>
        <w:t>РЕШЕНИЕ</w:t>
      </w:r>
      <w:r w:rsidRPr="009A1C86">
        <w:rPr>
          <w:sz w:val="32"/>
          <w:szCs w:val="32"/>
        </w:rPr>
        <w:t xml:space="preserve">                                                                  </w:t>
      </w:r>
    </w:p>
    <w:p w:rsidR="00BD7F35" w:rsidRPr="009A1C86" w:rsidRDefault="00BD7F35" w:rsidP="00E83DE0">
      <w:pPr>
        <w:rPr>
          <w:sz w:val="32"/>
          <w:szCs w:val="32"/>
        </w:rPr>
      </w:pPr>
    </w:p>
    <w:p w:rsidR="00BD7F35" w:rsidRPr="00BB4AC4" w:rsidRDefault="00BD7F35" w:rsidP="00040AFF">
      <w:pPr>
        <w:ind w:left="-426"/>
        <w:rPr>
          <w:b/>
          <w:sz w:val="16"/>
          <w:szCs w:val="16"/>
          <w:u w:val="single"/>
        </w:rPr>
      </w:pPr>
      <w:r>
        <w:rPr>
          <w:sz w:val="28"/>
          <w:szCs w:val="28"/>
        </w:rPr>
        <w:t xml:space="preserve">     </w:t>
      </w:r>
    </w:p>
    <w:p w:rsidR="00BD7F35" w:rsidRPr="00BB4AC4" w:rsidRDefault="00BD7F35" w:rsidP="00040AFF">
      <w:pPr>
        <w:jc w:val="center"/>
        <w:rPr>
          <w:b/>
          <w:sz w:val="14"/>
          <w:szCs w:val="14"/>
          <w:u w:val="single"/>
        </w:rPr>
      </w:pPr>
    </w:p>
    <w:p w:rsidR="00BD7F35" w:rsidRPr="009A1C86" w:rsidRDefault="00E9395F" w:rsidP="009A1C86">
      <w:pPr>
        <w:rPr>
          <w:sz w:val="28"/>
          <w:szCs w:val="28"/>
        </w:rPr>
      </w:pPr>
      <w:r>
        <w:rPr>
          <w:sz w:val="28"/>
          <w:szCs w:val="28"/>
        </w:rPr>
        <w:t>от 13.11.</w:t>
      </w:r>
      <w:r w:rsidR="00D8773C">
        <w:rPr>
          <w:sz w:val="28"/>
          <w:szCs w:val="28"/>
        </w:rPr>
        <w:t>2020г.</w:t>
      </w:r>
      <w:r>
        <w:rPr>
          <w:sz w:val="28"/>
          <w:szCs w:val="28"/>
        </w:rPr>
        <w:t xml:space="preserve"> </w:t>
      </w:r>
      <w:r w:rsidR="00D8773C">
        <w:rPr>
          <w:sz w:val="28"/>
          <w:szCs w:val="28"/>
        </w:rPr>
        <w:t>№</w:t>
      </w:r>
      <w:r>
        <w:rPr>
          <w:sz w:val="28"/>
          <w:szCs w:val="28"/>
        </w:rPr>
        <w:t xml:space="preserve">20/7           </w:t>
      </w:r>
      <w:r w:rsidR="00DF51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DF51C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EE2FFA" w:rsidRPr="009A1C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с.Чикола</w:t>
      </w:r>
      <w:proofErr w:type="spellEnd"/>
    </w:p>
    <w:p w:rsidR="00BD7F35" w:rsidRPr="00BB4AC4" w:rsidRDefault="00BD7F35" w:rsidP="00040AFF">
      <w:pPr>
        <w:jc w:val="center"/>
        <w:rPr>
          <w:sz w:val="16"/>
          <w:szCs w:val="16"/>
        </w:rPr>
      </w:pPr>
    </w:p>
    <w:p w:rsidR="00BD7F35" w:rsidRDefault="00BD7F35" w:rsidP="00423BCE">
      <w:pPr>
        <w:tabs>
          <w:tab w:val="left" w:pos="2310"/>
        </w:tabs>
        <w:rPr>
          <w:b/>
        </w:rPr>
      </w:pPr>
    </w:p>
    <w:p w:rsidR="00E9395F" w:rsidRPr="00E9395F" w:rsidRDefault="00E9395F" w:rsidP="00E9395F">
      <w:pPr>
        <w:jc w:val="center"/>
        <w:rPr>
          <w:b/>
          <w:sz w:val="28"/>
          <w:szCs w:val="28"/>
        </w:rPr>
      </w:pPr>
      <w:r w:rsidRPr="00E9395F">
        <w:rPr>
          <w:b/>
          <w:sz w:val="28"/>
          <w:szCs w:val="28"/>
        </w:rPr>
        <w:t>О приостановле</w:t>
      </w:r>
      <w:r w:rsidR="002A3835">
        <w:rPr>
          <w:b/>
          <w:sz w:val="28"/>
          <w:szCs w:val="28"/>
        </w:rPr>
        <w:t>нии действия отдельных пунктов П</w:t>
      </w:r>
      <w:r w:rsidRPr="00E9395F">
        <w:rPr>
          <w:b/>
          <w:sz w:val="28"/>
          <w:szCs w:val="28"/>
        </w:rPr>
        <w:t>оложения «О бюджетном процессе и межбюджетных отношениях в муниципальном образовании Ирафский район Республики Северная Осетия-Алания</w:t>
      </w:r>
    </w:p>
    <w:p w:rsidR="00D52FD6" w:rsidRDefault="00D52FD6" w:rsidP="002A3835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FD6">
        <w:rPr>
          <w:sz w:val="28"/>
          <w:szCs w:val="28"/>
        </w:rPr>
        <w:tab/>
      </w:r>
      <w:r w:rsidR="00E9395F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Pr="00D52FD6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12.11.2019 года №367-ФЗ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 и Законом Республики Север</w:t>
      </w:r>
      <w:r w:rsidR="00E9395F">
        <w:rPr>
          <w:rFonts w:ascii="Times New Roman" w:hAnsi="Times New Roman" w:cs="Times New Roman"/>
          <w:b w:val="0"/>
          <w:sz w:val="28"/>
          <w:szCs w:val="28"/>
        </w:rPr>
        <w:t xml:space="preserve">ная Осетия-Алания от 22.06.2020 </w:t>
      </w:r>
      <w:r w:rsidRPr="00D52FD6">
        <w:rPr>
          <w:rFonts w:ascii="Times New Roman" w:hAnsi="Times New Roman" w:cs="Times New Roman"/>
          <w:b w:val="0"/>
          <w:sz w:val="28"/>
          <w:szCs w:val="28"/>
        </w:rPr>
        <w:t>года №32-РЗ «О  приостановлении действия отдельных положений законов Республики Северная Осетия-Алания «О бюджетном процессе в Республике Северная Осетия-Алания» и «О межбюджетных отношениях в Республике Северная Осетия-Ала</w:t>
      </w:r>
      <w:r w:rsidR="00E9395F">
        <w:rPr>
          <w:rFonts w:ascii="Times New Roman" w:hAnsi="Times New Roman" w:cs="Times New Roman"/>
          <w:b w:val="0"/>
          <w:sz w:val="28"/>
          <w:szCs w:val="28"/>
        </w:rPr>
        <w:t>ния», Собрание представителей муниципального образования</w:t>
      </w:r>
      <w:r w:rsidRPr="00D52FD6">
        <w:rPr>
          <w:rFonts w:ascii="Times New Roman" w:hAnsi="Times New Roman" w:cs="Times New Roman"/>
          <w:b w:val="0"/>
          <w:sz w:val="28"/>
          <w:szCs w:val="28"/>
        </w:rPr>
        <w:t xml:space="preserve"> Ирафский район </w:t>
      </w:r>
    </w:p>
    <w:p w:rsidR="002A3835" w:rsidRPr="002A3835" w:rsidRDefault="002A3835" w:rsidP="002A3835"/>
    <w:p w:rsidR="00D52FD6" w:rsidRDefault="00E9395F" w:rsidP="00E9395F">
      <w:pPr>
        <w:jc w:val="center"/>
        <w:rPr>
          <w:b/>
          <w:sz w:val="28"/>
          <w:szCs w:val="28"/>
        </w:rPr>
      </w:pPr>
      <w:r w:rsidRPr="00E9395F">
        <w:rPr>
          <w:b/>
          <w:sz w:val="28"/>
          <w:szCs w:val="28"/>
        </w:rPr>
        <w:t>РЕШАЕТ</w:t>
      </w:r>
      <w:r w:rsidR="00D52FD6" w:rsidRPr="00E9395F">
        <w:rPr>
          <w:b/>
          <w:sz w:val="28"/>
          <w:szCs w:val="28"/>
        </w:rPr>
        <w:t>:</w:t>
      </w:r>
    </w:p>
    <w:p w:rsidR="00E9395F" w:rsidRPr="00E9395F" w:rsidRDefault="00E9395F" w:rsidP="00E9395F">
      <w:pPr>
        <w:jc w:val="center"/>
        <w:rPr>
          <w:b/>
          <w:sz w:val="28"/>
          <w:szCs w:val="28"/>
        </w:rPr>
      </w:pPr>
    </w:p>
    <w:p w:rsidR="00D52FD6" w:rsidRPr="002A3835" w:rsidRDefault="00E9395F" w:rsidP="002A38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2FD6" w:rsidRPr="00D52FD6">
        <w:rPr>
          <w:sz w:val="28"/>
          <w:szCs w:val="28"/>
        </w:rPr>
        <w:t>1. Приостановить до 1 января 2021 года дейс</w:t>
      </w:r>
      <w:r>
        <w:rPr>
          <w:sz w:val="28"/>
          <w:szCs w:val="28"/>
        </w:rPr>
        <w:t xml:space="preserve">твие </w:t>
      </w:r>
      <w:r w:rsidR="008E395F">
        <w:rPr>
          <w:sz w:val="28"/>
          <w:szCs w:val="28"/>
        </w:rPr>
        <w:t xml:space="preserve">пункта 1 статьи 33, </w:t>
      </w:r>
      <w:r w:rsidR="00D52FD6" w:rsidRPr="00D52FD6">
        <w:rPr>
          <w:sz w:val="28"/>
          <w:szCs w:val="28"/>
        </w:rPr>
        <w:t xml:space="preserve"> (в части сроков) ре</w:t>
      </w:r>
      <w:r>
        <w:rPr>
          <w:sz w:val="28"/>
          <w:szCs w:val="28"/>
        </w:rPr>
        <w:t>шения Собрания представителей муниципального образования</w:t>
      </w:r>
      <w:r w:rsidR="00D52FD6" w:rsidRPr="00D52FD6">
        <w:rPr>
          <w:sz w:val="28"/>
          <w:szCs w:val="28"/>
        </w:rPr>
        <w:t xml:space="preserve"> Ирафский район №</w:t>
      </w:r>
      <w:r w:rsidR="002A3835">
        <w:rPr>
          <w:sz w:val="28"/>
          <w:szCs w:val="28"/>
        </w:rPr>
        <w:t>19</w:t>
      </w:r>
      <w:r w:rsidR="00BD1433">
        <w:rPr>
          <w:sz w:val="28"/>
          <w:szCs w:val="28"/>
        </w:rPr>
        <w:t>/1</w:t>
      </w:r>
      <w:r w:rsidR="002A3835">
        <w:rPr>
          <w:sz w:val="28"/>
          <w:szCs w:val="28"/>
        </w:rPr>
        <w:t>0</w:t>
      </w:r>
      <w:r w:rsidR="00D52FD6" w:rsidRPr="00D52FD6">
        <w:rPr>
          <w:sz w:val="28"/>
          <w:szCs w:val="28"/>
        </w:rPr>
        <w:t xml:space="preserve"> от </w:t>
      </w:r>
      <w:r w:rsidR="002A3835">
        <w:rPr>
          <w:sz w:val="28"/>
          <w:szCs w:val="28"/>
        </w:rPr>
        <w:t>02.10.2015</w:t>
      </w:r>
      <w:r w:rsidR="00D52FD6" w:rsidRPr="00D52FD6">
        <w:rPr>
          <w:sz w:val="28"/>
          <w:szCs w:val="28"/>
        </w:rPr>
        <w:t xml:space="preserve"> года «Об утверждении Положения о бюджетном процессе</w:t>
      </w:r>
      <w:r w:rsidR="002A3835">
        <w:rPr>
          <w:sz w:val="28"/>
          <w:szCs w:val="28"/>
        </w:rPr>
        <w:t xml:space="preserve"> и межбюджетных отношениях </w:t>
      </w:r>
      <w:r w:rsidR="00D52FD6" w:rsidRPr="00D52FD6">
        <w:rPr>
          <w:sz w:val="28"/>
          <w:szCs w:val="28"/>
        </w:rPr>
        <w:t>в муниципальном образовании Ирафский район».</w:t>
      </w:r>
    </w:p>
    <w:p w:rsidR="00D52FD6" w:rsidRPr="00D52FD6" w:rsidRDefault="00D52FD6" w:rsidP="00E9395F">
      <w:pPr>
        <w:tabs>
          <w:tab w:val="left" w:pos="851"/>
        </w:tabs>
        <w:jc w:val="both"/>
        <w:rPr>
          <w:sz w:val="28"/>
          <w:szCs w:val="28"/>
        </w:rPr>
      </w:pPr>
      <w:r w:rsidRPr="00D52FD6">
        <w:rPr>
          <w:sz w:val="28"/>
          <w:szCs w:val="28"/>
        </w:rPr>
        <w:t xml:space="preserve">       </w:t>
      </w:r>
      <w:r w:rsidR="00E9395F">
        <w:rPr>
          <w:sz w:val="28"/>
          <w:szCs w:val="28"/>
        </w:rPr>
        <w:t xml:space="preserve">   </w:t>
      </w:r>
      <w:r w:rsidRPr="00D52FD6">
        <w:rPr>
          <w:sz w:val="28"/>
          <w:szCs w:val="28"/>
        </w:rPr>
        <w:t xml:space="preserve"> 2. Настоящее Решение вступает в силу с момента его официального опубликования (обнародования).</w:t>
      </w:r>
    </w:p>
    <w:p w:rsidR="00D52FD6" w:rsidRPr="00D52FD6" w:rsidRDefault="00D52FD6" w:rsidP="00D52FD6">
      <w:pPr>
        <w:jc w:val="both"/>
        <w:rPr>
          <w:sz w:val="28"/>
          <w:szCs w:val="28"/>
        </w:rPr>
      </w:pPr>
    </w:p>
    <w:p w:rsidR="002A3835" w:rsidRDefault="002A3835" w:rsidP="00E9395F">
      <w:pPr>
        <w:rPr>
          <w:rStyle w:val="a9"/>
          <w:i w:val="0"/>
          <w:sz w:val="28"/>
          <w:szCs w:val="28"/>
        </w:rPr>
      </w:pPr>
    </w:p>
    <w:p w:rsidR="00A40381" w:rsidRPr="00040AFF" w:rsidRDefault="00A40381" w:rsidP="00E9395F">
      <w:pPr>
        <w:rPr>
          <w:rStyle w:val="a9"/>
          <w:i w:val="0"/>
          <w:sz w:val="28"/>
          <w:szCs w:val="28"/>
        </w:rPr>
      </w:pPr>
      <w:bookmarkStart w:id="0" w:name="_GoBack"/>
      <w:bookmarkEnd w:id="0"/>
    </w:p>
    <w:p w:rsidR="002A3835" w:rsidRDefault="00BD7F35" w:rsidP="000E53FE">
      <w:pPr>
        <w:rPr>
          <w:bCs/>
          <w:sz w:val="28"/>
          <w:szCs w:val="28"/>
        </w:rPr>
      </w:pPr>
      <w:r w:rsidRPr="009A1C86">
        <w:rPr>
          <w:bCs/>
          <w:sz w:val="28"/>
          <w:szCs w:val="28"/>
        </w:rPr>
        <w:t xml:space="preserve">Глава </w:t>
      </w:r>
    </w:p>
    <w:p w:rsidR="00BD7F35" w:rsidRPr="009A1C86" w:rsidRDefault="00BD7F35" w:rsidP="000E53FE">
      <w:pPr>
        <w:rPr>
          <w:bCs/>
          <w:sz w:val="28"/>
          <w:szCs w:val="28"/>
        </w:rPr>
      </w:pPr>
      <w:r w:rsidRPr="009A1C86">
        <w:rPr>
          <w:bCs/>
          <w:sz w:val="28"/>
          <w:szCs w:val="28"/>
        </w:rPr>
        <w:t xml:space="preserve">муниципального образования </w:t>
      </w:r>
    </w:p>
    <w:p w:rsidR="00BD7F35" w:rsidRPr="009A1C86" w:rsidRDefault="00BD7F35" w:rsidP="000E53FE">
      <w:pPr>
        <w:rPr>
          <w:sz w:val="28"/>
          <w:szCs w:val="28"/>
        </w:rPr>
      </w:pPr>
      <w:r w:rsidRPr="009A1C86">
        <w:rPr>
          <w:bCs/>
          <w:sz w:val="28"/>
          <w:szCs w:val="28"/>
        </w:rPr>
        <w:t xml:space="preserve">Ирафский район  </w:t>
      </w:r>
      <w:r w:rsidRPr="009A1C86">
        <w:rPr>
          <w:bCs/>
          <w:sz w:val="28"/>
          <w:szCs w:val="28"/>
        </w:rPr>
        <w:tab/>
      </w:r>
      <w:r w:rsidRPr="009A1C86">
        <w:rPr>
          <w:bCs/>
          <w:sz w:val="28"/>
          <w:szCs w:val="28"/>
        </w:rPr>
        <w:tab/>
      </w:r>
      <w:r w:rsidRPr="009A1C86">
        <w:rPr>
          <w:bCs/>
          <w:sz w:val="28"/>
          <w:szCs w:val="28"/>
        </w:rPr>
        <w:tab/>
      </w:r>
      <w:r w:rsidRPr="009A1C86">
        <w:rPr>
          <w:bCs/>
          <w:sz w:val="28"/>
          <w:szCs w:val="28"/>
        </w:rPr>
        <w:tab/>
      </w:r>
      <w:r w:rsidRPr="009A1C86">
        <w:rPr>
          <w:bCs/>
          <w:sz w:val="28"/>
          <w:szCs w:val="28"/>
        </w:rPr>
        <w:tab/>
      </w:r>
      <w:r w:rsidRPr="009A1C86">
        <w:rPr>
          <w:bCs/>
          <w:sz w:val="28"/>
          <w:szCs w:val="28"/>
        </w:rPr>
        <w:tab/>
      </w:r>
      <w:r w:rsidRPr="009A1C86">
        <w:rPr>
          <w:bCs/>
          <w:sz w:val="28"/>
          <w:szCs w:val="28"/>
        </w:rPr>
        <w:tab/>
        <w:t xml:space="preserve">     </w:t>
      </w:r>
      <w:r w:rsidR="009A1C86">
        <w:rPr>
          <w:bCs/>
          <w:sz w:val="28"/>
          <w:szCs w:val="28"/>
        </w:rPr>
        <w:t xml:space="preserve">             </w:t>
      </w:r>
      <w:r w:rsidRPr="009A1C86">
        <w:rPr>
          <w:bCs/>
          <w:sz w:val="28"/>
          <w:szCs w:val="28"/>
        </w:rPr>
        <w:t xml:space="preserve"> </w:t>
      </w:r>
      <w:proofErr w:type="spellStart"/>
      <w:r w:rsidRPr="009A1C86">
        <w:rPr>
          <w:bCs/>
          <w:sz w:val="28"/>
          <w:szCs w:val="28"/>
        </w:rPr>
        <w:t>Хидиров</w:t>
      </w:r>
      <w:proofErr w:type="spellEnd"/>
      <w:r w:rsidRPr="009A1C86">
        <w:rPr>
          <w:bCs/>
          <w:sz w:val="28"/>
          <w:szCs w:val="28"/>
        </w:rPr>
        <w:t xml:space="preserve"> Б.А.</w:t>
      </w:r>
    </w:p>
    <w:p w:rsidR="00BD7F35" w:rsidRPr="009A1C86" w:rsidRDefault="00BD7F35" w:rsidP="000E53FE"/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BD7F35" w:rsidRPr="00040AFF" w:rsidRDefault="00BD7F35" w:rsidP="00040AFF">
      <w:pPr>
        <w:ind w:firstLine="567"/>
        <w:rPr>
          <w:rStyle w:val="a9"/>
          <w:i w:val="0"/>
          <w:sz w:val="28"/>
          <w:szCs w:val="28"/>
        </w:rPr>
      </w:pPr>
    </w:p>
    <w:p w:rsidR="001F3474" w:rsidRDefault="001F3474" w:rsidP="001F3474">
      <w:pPr>
        <w:rPr>
          <w:szCs w:val="28"/>
        </w:rPr>
      </w:pPr>
    </w:p>
    <w:p w:rsidR="005E4320" w:rsidRDefault="005E4320" w:rsidP="001F3474">
      <w:pPr>
        <w:rPr>
          <w:szCs w:val="28"/>
        </w:rPr>
      </w:pPr>
    </w:p>
    <w:p w:rsidR="001F3474" w:rsidRPr="005E124C" w:rsidRDefault="001F3474" w:rsidP="001F3474">
      <w:pPr>
        <w:rPr>
          <w:szCs w:val="28"/>
        </w:rPr>
      </w:pPr>
    </w:p>
    <w:p w:rsidR="001F3474" w:rsidRPr="001F3474" w:rsidRDefault="001F3474" w:rsidP="001F3474">
      <w:pPr>
        <w:pStyle w:val="11"/>
        <w:shd w:val="clear" w:color="auto" w:fill="auto"/>
        <w:spacing w:after="122" w:line="264" w:lineRule="exact"/>
        <w:ind w:left="20" w:right="20" w:firstLine="547"/>
        <w:jc w:val="center"/>
        <w:rPr>
          <w:b/>
          <w:sz w:val="28"/>
          <w:szCs w:val="28"/>
        </w:rPr>
      </w:pPr>
      <w:r w:rsidRPr="001F3474">
        <w:rPr>
          <w:b/>
          <w:sz w:val="28"/>
          <w:szCs w:val="28"/>
        </w:rPr>
        <w:t xml:space="preserve">ПОЯСНИТЕЛЬНАЯ ЗАПИСКА </w:t>
      </w:r>
    </w:p>
    <w:p w:rsidR="001F3474" w:rsidRDefault="001F3474" w:rsidP="001F3474">
      <w:pPr>
        <w:jc w:val="center"/>
        <w:rPr>
          <w:sz w:val="28"/>
          <w:szCs w:val="28"/>
        </w:rPr>
      </w:pPr>
      <w:r w:rsidRPr="001F3474">
        <w:rPr>
          <w:b/>
          <w:sz w:val="28"/>
          <w:szCs w:val="28"/>
        </w:rPr>
        <w:t>к проекту Решения Собрания представителей МО Ирафский район РСО-Алания «О приостановлении действия отдельных положений решения Собрания представителей МО Ирафский район «Об утверждении Положения о бюджетном процессе в муниципальном образовании Ирафский район</w:t>
      </w:r>
      <w:r>
        <w:rPr>
          <w:sz w:val="28"/>
          <w:szCs w:val="28"/>
        </w:rPr>
        <w:t>»</w:t>
      </w:r>
    </w:p>
    <w:p w:rsidR="001F3474" w:rsidRPr="001F3474" w:rsidRDefault="001F3474" w:rsidP="001F3474">
      <w:pPr>
        <w:jc w:val="center"/>
        <w:rPr>
          <w:sz w:val="28"/>
          <w:szCs w:val="28"/>
        </w:rPr>
      </w:pPr>
    </w:p>
    <w:p w:rsidR="001F3474" w:rsidRPr="001F3474" w:rsidRDefault="001F3474" w:rsidP="001F3474">
      <w:pPr>
        <w:jc w:val="both"/>
        <w:rPr>
          <w:sz w:val="28"/>
          <w:szCs w:val="28"/>
        </w:rPr>
      </w:pPr>
      <w:r w:rsidRPr="001F3474">
        <w:rPr>
          <w:sz w:val="28"/>
          <w:szCs w:val="28"/>
        </w:rPr>
        <w:t xml:space="preserve">В соответствии с Федеральным законом от 12 ноября 2019 г.  № 367 - ФЗ «О приостановлении действия отдельных положений Бюджетного кодекса Российской Федерации и </w:t>
      </w:r>
      <w:r w:rsidRPr="001F3474">
        <w:rPr>
          <w:color w:val="26282F"/>
          <w:sz w:val="28"/>
          <w:szCs w:val="28"/>
        </w:rPr>
        <w:t>установлении особенностей исполнения бюджетов бюджетной системы Российской Федерации в 2020 году» (в редакции Федерального закона от 1 апреля 2020г.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году»)</w:t>
      </w:r>
      <w:r w:rsidRPr="001F3474">
        <w:rPr>
          <w:sz w:val="28"/>
          <w:szCs w:val="28"/>
        </w:rPr>
        <w:t xml:space="preserve"> и  </w:t>
      </w:r>
      <w:r w:rsidRPr="001F3474">
        <w:rPr>
          <w:color w:val="26282F"/>
          <w:sz w:val="28"/>
          <w:szCs w:val="28"/>
        </w:rPr>
        <w:t xml:space="preserve">законом Республики Северная Осетия – Алания от 22 июня 2020 г. № 32-РЗ </w:t>
      </w:r>
      <w:r w:rsidRPr="001F3474">
        <w:rPr>
          <w:sz w:val="28"/>
          <w:szCs w:val="28"/>
        </w:rPr>
        <w:t>«О приостановлении действия отдельных положений законов Республики Северная Осетия-Алания «О бюджетном процессе в  Республики Северная Осетия-Алания» и «О межбюджетных отношениях в Республике Северная Осетия – Алания» проектом решения Собрания предлагается приостановить до 1 января 2021 года составление и утверждение проекта районного бюджета на очередной финансовый год и плановый период, рассмотрение и направление годового отчета об исполнении районного бюджета Ирафский района.</w:t>
      </w:r>
    </w:p>
    <w:p w:rsidR="001F3474" w:rsidRPr="001F3474" w:rsidRDefault="001F3474" w:rsidP="001F3474">
      <w:pPr>
        <w:jc w:val="both"/>
        <w:rPr>
          <w:sz w:val="28"/>
          <w:szCs w:val="28"/>
        </w:rPr>
      </w:pPr>
    </w:p>
    <w:p w:rsidR="001F3474" w:rsidRPr="001F3474" w:rsidRDefault="001F3474" w:rsidP="001F3474">
      <w:pPr>
        <w:jc w:val="center"/>
        <w:rPr>
          <w:sz w:val="28"/>
          <w:szCs w:val="28"/>
        </w:rPr>
      </w:pPr>
    </w:p>
    <w:p w:rsidR="001F3474" w:rsidRPr="001F3474" w:rsidRDefault="001F3474" w:rsidP="001F3474">
      <w:pPr>
        <w:jc w:val="center"/>
        <w:rPr>
          <w:sz w:val="28"/>
          <w:szCs w:val="28"/>
        </w:rPr>
      </w:pPr>
    </w:p>
    <w:p w:rsidR="001F3474" w:rsidRPr="001F3474" w:rsidRDefault="001F3474" w:rsidP="001F3474">
      <w:pPr>
        <w:rPr>
          <w:sz w:val="28"/>
          <w:szCs w:val="28"/>
        </w:rPr>
      </w:pPr>
      <w:r w:rsidRPr="001F3474">
        <w:rPr>
          <w:sz w:val="28"/>
          <w:szCs w:val="28"/>
        </w:rPr>
        <w:t>Руководитель</w:t>
      </w:r>
    </w:p>
    <w:p w:rsidR="001F3474" w:rsidRPr="001F3474" w:rsidRDefault="001F3474" w:rsidP="001F3474">
      <w:pPr>
        <w:rPr>
          <w:sz w:val="28"/>
          <w:szCs w:val="28"/>
        </w:rPr>
      </w:pPr>
      <w:r w:rsidRPr="001F3474">
        <w:rPr>
          <w:sz w:val="28"/>
          <w:szCs w:val="28"/>
        </w:rPr>
        <w:t>финансового управления</w:t>
      </w:r>
    </w:p>
    <w:p w:rsidR="001F3474" w:rsidRPr="001F3474" w:rsidRDefault="001F3474" w:rsidP="001F3474">
      <w:pPr>
        <w:jc w:val="center"/>
        <w:rPr>
          <w:sz w:val="28"/>
          <w:szCs w:val="28"/>
        </w:rPr>
      </w:pPr>
      <w:r w:rsidRPr="001F3474">
        <w:rPr>
          <w:sz w:val="28"/>
          <w:szCs w:val="28"/>
        </w:rPr>
        <w:t xml:space="preserve">АМС Ирафского района                                          </w:t>
      </w:r>
      <w:r>
        <w:rPr>
          <w:sz w:val="28"/>
          <w:szCs w:val="28"/>
        </w:rPr>
        <w:t xml:space="preserve">       </w:t>
      </w:r>
      <w:r w:rsidRPr="001F3474">
        <w:rPr>
          <w:sz w:val="28"/>
          <w:szCs w:val="28"/>
        </w:rPr>
        <w:t xml:space="preserve">                    А.Д. </w:t>
      </w:r>
      <w:proofErr w:type="spellStart"/>
      <w:r w:rsidRPr="001F3474">
        <w:rPr>
          <w:sz w:val="28"/>
          <w:szCs w:val="28"/>
        </w:rPr>
        <w:t>Цаголов</w:t>
      </w:r>
      <w:proofErr w:type="spellEnd"/>
    </w:p>
    <w:p w:rsidR="001F3474" w:rsidRPr="001F3474" w:rsidRDefault="001F3474" w:rsidP="001F3474">
      <w:pPr>
        <w:jc w:val="center"/>
        <w:rPr>
          <w:sz w:val="28"/>
          <w:szCs w:val="28"/>
        </w:rPr>
      </w:pPr>
    </w:p>
    <w:p w:rsidR="00BD7F35" w:rsidRPr="001F3474" w:rsidRDefault="00BD7F35" w:rsidP="001F3474">
      <w:pPr>
        <w:ind w:firstLine="567"/>
        <w:jc w:val="center"/>
        <w:rPr>
          <w:rStyle w:val="a9"/>
          <w:i w:val="0"/>
          <w:sz w:val="28"/>
          <w:szCs w:val="28"/>
        </w:rPr>
      </w:pPr>
    </w:p>
    <w:sectPr w:rsidR="00BD7F35" w:rsidRPr="001F3474" w:rsidSect="009A1C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DE0"/>
    <w:rsid w:val="00003438"/>
    <w:rsid w:val="00017001"/>
    <w:rsid w:val="00027EE6"/>
    <w:rsid w:val="00040AFF"/>
    <w:rsid w:val="00094946"/>
    <w:rsid w:val="000B5DBE"/>
    <w:rsid w:val="000C44E9"/>
    <w:rsid w:val="000C7CB4"/>
    <w:rsid w:val="000E53FE"/>
    <w:rsid w:val="00123EFC"/>
    <w:rsid w:val="0012421A"/>
    <w:rsid w:val="001767B3"/>
    <w:rsid w:val="001F3474"/>
    <w:rsid w:val="001F4D4A"/>
    <w:rsid w:val="00217714"/>
    <w:rsid w:val="00234ED6"/>
    <w:rsid w:val="00236A74"/>
    <w:rsid w:val="002A1A2A"/>
    <w:rsid w:val="002A3835"/>
    <w:rsid w:val="002C75DE"/>
    <w:rsid w:val="002D1FB0"/>
    <w:rsid w:val="002D2362"/>
    <w:rsid w:val="00311A32"/>
    <w:rsid w:val="00337E47"/>
    <w:rsid w:val="00373762"/>
    <w:rsid w:val="003C1187"/>
    <w:rsid w:val="00423BCE"/>
    <w:rsid w:val="00427319"/>
    <w:rsid w:val="00436F24"/>
    <w:rsid w:val="00446881"/>
    <w:rsid w:val="0046504C"/>
    <w:rsid w:val="00472B67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5E4320"/>
    <w:rsid w:val="00737CE2"/>
    <w:rsid w:val="007A2324"/>
    <w:rsid w:val="007A4091"/>
    <w:rsid w:val="007B5D49"/>
    <w:rsid w:val="007D2770"/>
    <w:rsid w:val="007E6DEB"/>
    <w:rsid w:val="007F73DD"/>
    <w:rsid w:val="00840175"/>
    <w:rsid w:val="0087421B"/>
    <w:rsid w:val="008E395F"/>
    <w:rsid w:val="008E41D0"/>
    <w:rsid w:val="008F0624"/>
    <w:rsid w:val="008F545F"/>
    <w:rsid w:val="00902C77"/>
    <w:rsid w:val="009A1C86"/>
    <w:rsid w:val="009C3B4D"/>
    <w:rsid w:val="00A40381"/>
    <w:rsid w:val="00A63B25"/>
    <w:rsid w:val="00A704D4"/>
    <w:rsid w:val="00B003B2"/>
    <w:rsid w:val="00B41B33"/>
    <w:rsid w:val="00B4227F"/>
    <w:rsid w:val="00B727F5"/>
    <w:rsid w:val="00B771B1"/>
    <w:rsid w:val="00B94D9C"/>
    <w:rsid w:val="00BA13F1"/>
    <w:rsid w:val="00BB4AC4"/>
    <w:rsid w:val="00BC504C"/>
    <w:rsid w:val="00BD1433"/>
    <w:rsid w:val="00BD7F35"/>
    <w:rsid w:val="00BF58CE"/>
    <w:rsid w:val="00C15D4F"/>
    <w:rsid w:val="00C31B08"/>
    <w:rsid w:val="00C630D1"/>
    <w:rsid w:val="00C86806"/>
    <w:rsid w:val="00CC36B7"/>
    <w:rsid w:val="00D52FD6"/>
    <w:rsid w:val="00D55709"/>
    <w:rsid w:val="00D56413"/>
    <w:rsid w:val="00D8773C"/>
    <w:rsid w:val="00DA45EA"/>
    <w:rsid w:val="00DF51CC"/>
    <w:rsid w:val="00DF59D4"/>
    <w:rsid w:val="00E83DE0"/>
    <w:rsid w:val="00E901D0"/>
    <w:rsid w:val="00E9395F"/>
    <w:rsid w:val="00EA2819"/>
    <w:rsid w:val="00EA6B14"/>
    <w:rsid w:val="00EC5DD7"/>
    <w:rsid w:val="00ED0A46"/>
    <w:rsid w:val="00ED1ACF"/>
    <w:rsid w:val="00ED4284"/>
    <w:rsid w:val="00EE15B5"/>
    <w:rsid w:val="00EE2FFA"/>
    <w:rsid w:val="00F52250"/>
    <w:rsid w:val="00F55DEC"/>
    <w:rsid w:val="00F94B8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9B195"/>
  <w15:docId w15:val="{E889AA57-1D32-4A0E-A80E-358D5114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2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  <w:style w:type="character" w:customStyle="1" w:styleId="10">
    <w:name w:val="Заголовок 1 Знак"/>
    <w:link w:val="1"/>
    <w:rsid w:val="00D52F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a">
    <w:name w:val="Основной текст_"/>
    <w:link w:val="11"/>
    <w:locked/>
    <w:rsid w:val="001F3474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F3474"/>
    <w:pPr>
      <w:shd w:val="clear" w:color="auto" w:fill="FFFFFF"/>
      <w:spacing w:line="29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МО-Бух</cp:lastModifiedBy>
  <cp:revision>8</cp:revision>
  <cp:lastPrinted>2020-11-13T08:32:00Z</cp:lastPrinted>
  <dcterms:created xsi:type="dcterms:W3CDTF">2020-11-13T08:38:00Z</dcterms:created>
  <dcterms:modified xsi:type="dcterms:W3CDTF">2020-11-25T12:13:00Z</dcterms:modified>
</cp:coreProperties>
</file>